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342" w14:textId="7CF85534" w:rsidR="00CA02EF" w:rsidRDefault="008478FA" w:rsidP="008478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CA02EF">
        <w:rPr>
          <w:b/>
          <w:sz w:val="36"/>
          <w:szCs w:val="36"/>
        </w:rPr>
        <w:t>Wooster Estate Auction</w:t>
      </w:r>
    </w:p>
    <w:p w14:paraId="3BAAB7A5" w14:textId="3AAA59D0" w:rsidR="00CA02EF" w:rsidRDefault="00CA02EF" w:rsidP="00CA02E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Sat. July 23, On Location-9:45 AM</w:t>
      </w:r>
    </w:p>
    <w:p w14:paraId="12DA5677" w14:textId="2DA2D1CF" w:rsidR="00CA02EF" w:rsidRDefault="00CA02EF" w:rsidP="00CA02E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203 Wooster Road, Canton, Pa. </w:t>
      </w:r>
    </w:p>
    <w:p w14:paraId="6D81E484" w14:textId="667E274E" w:rsidR="00CA02EF" w:rsidRPr="009E0A0A" w:rsidRDefault="00CA02EF" w:rsidP="00CA02EF">
      <w:pPr>
        <w:rPr>
          <w:bCs/>
          <w:sz w:val="24"/>
          <w:szCs w:val="24"/>
        </w:rPr>
      </w:pPr>
      <w:r w:rsidRPr="009E0A0A">
        <w:rPr>
          <w:bCs/>
          <w:sz w:val="24"/>
          <w:szCs w:val="24"/>
        </w:rPr>
        <w:t xml:space="preserve">1954 Ford 800, 1964 Case 430 (Plate says 440), MH 81, Cub Lo Boy 154 w/Belly Mower, </w:t>
      </w:r>
      <w:r w:rsidR="009870B7" w:rsidRPr="009E0A0A">
        <w:rPr>
          <w:bCs/>
          <w:sz w:val="24"/>
          <w:szCs w:val="24"/>
        </w:rPr>
        <w:t>Honda 250 Four Trax 4 Wheeler,</w:t>
      </w:r>
      <w:r w:rsidR="009C5116">
        <w:rPr>
          <w:bCs/>
          <w:sz w:val="24"/>
          <w:szCs w:val="24"/>
        </w:rPr>
        <w:t xml:space="preserve"> 1983 </w:t>
      </w:r>
      <w:proofErr w:type="spellStart"/>
      <w:r w:rsidR="009C5116">
        <w:rPr>
          <w:bCs/>
          <w:sz w:val="24"/>
          <w:szCs w:val="24"/>
        </w:rPr>
        <w:t>Jamee</w:t>
      </w:r>
      <w:proofErr w:type="spellEnd"/>
      <w:r w:rsidR="009C5116">
        <w:rPr>
          <w:bCs/>
          <w:sz w:val="24"/>
          <w:szCs w:val="24"/>
        </w:rPr>
        <w:t xml:space="preserve"> Econoline Motorhome 67K,</w:t>
      </w:r>
      <w:r w:rsidR="009870B7" w:rsidRPr="009E0A0A">
        <w:rPr>
          <w:bCs/>
          <w:sz w:val="24"/>
          <w:szCs w:val="24"/>
        </w:rPr>
        <w:t xml:space="preserve">  </w:t>
      </w:r>
      <w:r w:rsidR="009D5263" w:rsidRPr="009E0A0A">
        <w:rPr>
          <w:bCs/>
          <w:sz w:val="24"/>
          <w:szCs w:val="24"/>
          <w:u w:val="single"/>
        </w:rPr>
        <w:t>Not running</w:t>
      </w:r>
      <w:r w:rsidR="009D5263" w:rsidRPr="009E0A0A">
        <w:rPr>
          <w:bCs/>
          <w:sz w:val="24"/>
          <w:szCs w:val="24"/>
        </w:rPr>
        <w:t>; Ford 2N/Farmall H/Massey Harris 81/Oliver Crawler/Yale Fork Lift/Cub Cadet 100/1938 Ford Truck/Jeep Buggy,</w:t>
      </w:r>
      <w:r w:rsidR="009870B7" w:rsidRPr="009E0A0A">
        <w:rPr>
          <w:bCs/>
          <w:sz w:val="24"/>
          <w:szCs w:val="24"/>
        </w:rPr>
        <w:t xml:space="preserve"> </w:t>
      </w:r>
      <w:r w:rsidR="009870B7" w:rsidRPr="009E0A0A">
        <w:rPr>
          <w:bCs/>
          <w:sz w:val="24"/>
          <w:szCs w:val="24"/>
          <w:u w:val="single"/>
        </w:rPr>
        <w:t>Equip.</w:t>
      </w:r>
      <w:r w:rsidR="009D5263" w:rsidRPr="009E0A0A">
        <w:rPr>
          <w:bCs/>
          <w:sz w:val="24"/>
          <w:szCs w:val="24"/>
        </w:rPr>
        <w:t xml:space="preserve"> NH 256 Rake, NH 56 Rake, Deutz-</w:t>
      </w:r>
      <w:r w:rsidR="00D209F2" w:rsidRPr="009E0A0A">
        <w:rPr>
          <w:bCs/>
          <w:sz w:val="24"/>
          <w:szCs w:val="24"/>
        </w:rPr>
        <w:t>Fahr</w:t>
      </w:r>
      <w:r w:rsidR="009D5263" w:rsidRPr="009E0A0A">
        <w:rPr>
          <w:bCs/>
          <w:sz w:val="24"/>
          <w:szCs w:val="24"/>
        </w:rPr>
        <w:t xml:space="preserve"> KS 3.33 Rake, </w:t>
      </w:r>
      <w:r w:rsidR="00D209F2" w:rsidRPr="009E0A0A">
        <w:rPr>
          <w:bCs/>
          <w:sz w:val="24"/>
          <w:szCs w:val="24"/>
        </w:rPr>
        <w:t xml:space="preserve">MF #10 Square Baler, </w:t>
      </w:r>
      <w:r w:rsidR="00DF3BD1" w:rsidRPr="009E0A0A">
        <w:rPr>
          <w:bCs/>
          <w:sz w:val="24"/>
          <w:szCs w:val="24"/>
        </w:rPr>
        <w:t xml:space="preserve">NH 401 Crimper, </w:t>
      </w:r>
      <w:r w:rsidR="00D209F2" w:rsidRPr="009E0A0A">
        <w:rPr>
          <w:bCs/>
          <w:sz w:val="24"/>
          <w:szCs w:val="24"/>
        </w:rPr>
        <w:t xml:space="preserve">NH 212 Spreader, Papec Stationary Butter Box, JD No. 12A Combine, NH 611 Chopper, NH 707 3pth Chopper, IH McCormick Table Blower, Wood Hay Wagon, Oliver 2 </w:t>
      </w:r>
      <w:proofErr w:type="spellStart"/>
      <w:r w:rsidR="00D209F2" w:rsidRPr="009E0A0A">
        <w:rPr>
          <w:bCs/>
          <w:sz w:val="24"/>
          <w:szCs w:val="24"/>
        </w:rPr>
        <w:t>btm</w:t>
      </w:r>
      <w:proofErr w:type="spellEnd"/>
      <w:r w:rsidR="00D209F2" w:rsidRPr="009E0A0A">
        <w:rPr>
          <w:bCs/>
          <w:sz w:val="24"/>
          <w:szCs w:val="24"/>
        </w:rPr>
        <w:t xml:space="preserve"> Trailer Plow, 5’ Trailer Bush Hog, NONPARIL Lime Drop Spreader, 3 </w:t>
      </w:r>
      <w:proofErr w:type="spellStart"/>
      <w:r w:rsidR="00D209F2" w:rsidRPr="009E0A0A">
        <w:rPr>
          <w:bCs/>
          <w:sz w:val="24"/>
          <w:szCs w:val="24"/>
        </w:rPr>
        <w:t>pth</w:t>
      </w:r>
      <w:proofErr w:type="spellEnd"/>
      <w:r w:rsidR="00D209F2" w:rsidRPr="009E0A0A">
        <w:rPr>
          <w:bCs/>
          <w:sz w:val="24"/>
          <w:szCs w:val="24"/>
        </w:rPr>
        <w:t xml:space="preserve"> Post Hole Digger, 3 </w:t>
      </w:r>
      <w:proofErr w:type="spellStart"/>
      <w:r w:rsidR="00D209F2" w:rsidRPr="009E0A0A">
        <w:rPr>
          <w:bCs/>
          <w:sz w:val="24"/>
          <w:szCs w:val="24"/>
        </w:rPr>
        <w:t>pth</w:t>
      </w:r>
      <w:proofErr w:type="spellEnd"/>
      <w:r w:rsidR="00D209F2" w:rsidRPr="009E0A0A">
        <w:rPr>
          <w:bCs/>
          <w:sz w:val="24"/>
          <w:szCs w:val="24"/>
        </w:rPr>
        <w:t xml:space="preserve"> Sprayer 200 Gal., 3 </w:t>
      </w:r>
      <w:proofErr w:type="spellStart"/>
      <w:r w:rsidR="00D209F2" w:rsidRPr="009E0A0A">
        <w:rPr>
          <w:bCs/>
          <w:sz w:val="24"/>
          <w:szCs w:val="24"/>
        </w:rPr>
        <w:t>pth</w:t>
      </w:r>
      <w:proofErr w:type="spellEnd"/>
      <w:r w:rsidR="00D209F2" w:rsidRPr="009E0A0A">
        <w:rPr>
          <w:bCs/>
          <w:sz w:val="24"/>
          <w:szCs w:val="24"/>
        </w:rPr>
        <w:t xml:space="preserve"> 7’ </w:t>
      </w:r>
      <w:r w:rsidR="00DF3BD1" w:rsidRPr="009E0A0A">
        <w:rPr>
          <w:bCs/>
          <w:sz w:val="24"/>
          <w:szCs w:val="24"/>
        </w:rPr>
        <w:t xml:space="preserve">and 6’ </w:t>
      </w:r>
      <w:r w:rsidR="00D209F2" w:rsidRPr="009E0A0A">
        <w:rPr>
          <w:bCs/>
          <w:sz w:val="24"/>
          <w:szCs w:val="24"/>
        </w:rPr>
        <w:t>Back Blade</w:t>
      </w:r>
      <w:r w:rsidR="00DF3BD1" w:rsidRPr="009E0A0A">
        <w:rPr>
          <w:bCs/>
          <w:sz w:val="24"/>
          <w:szCs w:val="24"/>
        </w:rPr>
        <w:t>s</w:t>
      </w:r>
      <w:r w:rsidR="00D209F2" w:rsidRPr="009E0A0A">
        <w:rPr>
          <w:bCs/>
          <w:sz w:val="24"/>
          <w:szCs w:val="24"/>
        </w:rPr>
        <w:t xml:space="preserve">, Ford 3 </w:t>
      </w:r>
      <w:proofErr w:type="spellStart"/>
      <w:r w:rsidR="00D209F2" w:rsidRPr="009E0A0A">
        <w:rPr>
          <w:bCs/>
          <w:sz w:val="24"/>
          <w:szCs w:val="24"/>
        </w:rPr>
        <w:t>pth</w:t>
      </w:r>
      <w:proofErr w:type="spellEnd"/>
      <w:r w:rsidR="00D209F2" w:rsidRPr="009E0A0A">
        <w:rPr>
          <w:bCs/>
          <w:sz w:val="24"/>
          <w:szCs w:val="24"/>
        </w:rPr>
        <w:t xml:space="preserve"> 2btm Plow, </w:t>
      </w:r>
      <w:r w:rsidR="00DF3BD1" w:rsidRPr="009E0A0A">
        <w:rPr>
          <w:bCs/>
          <w:sz w:val="24"/>
          <w:szCs w:val="24"/>
        </w:rPr>
        <w:t xml:space="preserve">3 </w:t>
      </w:r>
      <w:proofErr w:type="spellStart"/>
      <w:r w:rsidR="00DF3BD1" w:rsidRPr="009E0A0A">
        <w:rPr>
          <w:bCs/>
          <w:sz w:val="24"/>
          <w:szCs w:val="24"/>
        </w:rPr>
        <w:t>pth</w:t>
      </w:r>
      <w:proofErr w:type="spellEnd"/>
      <w:r w:rsidR="00DF3BD1" w:rsidRPr="009E0A0A">
        <w:rPr>
          <w:bCs/>
          <w:sz w:val="24"/>
          <w:szCs w:val="24"/>
        </w:rPr>
        <w:t xml:space="preserve"> Boom, NH Running Gear, Dearborn 3 </w:t>
      </w:r>
      <w:proofErr w:type="spellStart"/>
      <w:r w:rsidR="00DF3BD1" w:rsidRPr="009E0A0A">
        <w:rPr>
          <w:bCs/>
          <w:sz w:val="24"/>
          <w:szCs w:val="24"/>
        </w:rPr>
        <w:t>pth</w:t>
      </w:r>
      <w:proofErr w:type="spellEnd"/>
      <w:r w:rsidR="00DF3BD1" w:rsidRPr="009E0A0A">
        <w:rPr>
          <w:bCs/>
          <w:sz w:val="24"/>
          <w:szCs w:val="24"/>
        </w:rPr>
        <w:t xml:space="preserve"> Disc, Early Kick Tedder, MH Sickle bar mower (parts), 1 section drags, </w:t>
      </w:r>
      <w:proofErr w:type="spellStart"/>
      <w:r w:rsidR="00DF3BD1" w:rsidRPr="009E0A0A">
        <w:rPr>
          <w:bCs/>
          <w:sz w:val="24"/>
          <w:szCs w:val="24"/>
        </w:rPr>
        <w:t>pto</w:t>
      </w:r>
      <w:proofErr w:type="spellEnd"/>
      <w:r w:rsidR="00DF3BD1" w:rsidRPr="009E0A0A">
        <w:rPr>
          <w:bCs/>
          <w:sz w:val="24"/>
          <w:szCs w:val="24"/>
        </w:rPr>
        <w:t xml:space="preserve"> Driven Wood Splitter, 2-3pth Wood Splitters, 2 Wheeled Trailers, Buzz Saw, Walking Potato Plow, Rhino CP 60 3pth Mott Mower, Surge Milkers, SS Double Wash Vat, </w:t>
      </w:r>
      <w:r w:rsidR="000324DC" w:rsidRPr="009E0A0A">
        <w:rPr>
          <w:bCs/>
          <w:sz w:val="24"/>
          <w:szCs w:val="24"/>
        </w:rPr>
        <w:t xml:space="preserve">Milk Cans, Troy Built Tuffy Drill, Yard Man Mower, Chain Saws, </w:t>
      </w:r>
      <w:r w:rsidR="003F55EA">
        <w:rPr>
          <w:bCs/>
          <w:sz w:val="24"/>
          <w:szCs w:val="24"/>
        </w:rPr>
        <w:t xml:space="preserve">Cub Cadet Self Prop. Push Mower, </w:t>
      </w:r>
      <w:r w:rsidR="000324DC" w:rsidRPr="009E0A0A">
        <w:rPr>
          <w:bCs/>
          <w:sz w:val="24"/>
          <w:szCs w:val="24"/>
        </w:rPr>
        <w:t xml:space="preserve">Lawn Roller, Wood Windows, Cast Tub and sinks, Galv. Expansion Tanks, Pallet of Tile Flooring-New, MH 81 Pulley, 2 Man x cut, </w:t>
      </w:r>
      <w:proofErr w:type="spellStart"/>
      <w:r w:rsidR="000324DC" w:rsidRPr="009E0A0A">
        <w:rPr>
          <w:bCs/>
          <w:sz w:val="24"/>
          <w:szCs w:val="24"/>
        </w:rPr>
        <w:t>dbl</w:t>
      </w:r>
      <w:proofErr w:type="spellEnd"/>
      <w:r w:rsidR="000324DC" w:rsidRPr="009E0A0A">
        <w:rPr>
          <w:bCs/>
          <w:sz w:val="24"/>
          <w:szCs w:val="24"/>
        </w:rPr>
        <w:t xml:space="preserve"> trees, </w:t>
      </w:r>
      <w:r w:rsidR="003F55EA">
        <w:rPr>
          <w:bCs/>
          <w:sz w:val="24"/>
          <w:szCs w:val="24"/>
        </w:rPr>
        <w:t xml:space="preserve">Corn jabber, block n tackle, </w:t>
      </w:r>
      <w:r w:rsidR="000324DC" w:rsidRPr="009E0A0A">
        <w:rPr>
          <w:bCs/>
          <w:sz w:val="24"/>
          <w:szCs w:val="24"/>
        </w:rPr>
        <w:t>log skippers, hand scythe, Early galv. Stutzman</w:t>
      </w:r>
      <w:r w:rsidR="001228D6">
        <w:rPr>
          <w:bCs/>
          <w:sz w:val="24"/>
          <w:szCs w:val="24"/>
        </w:rPr>
        <w:t>’</w:t>
      </w:r>
      <w:r w:rsidR="000324DC" w:rsidRPr="009E0A0A">
        <w:rPr>
          <w:bCs/>
          <w:sz w:val="24"/>
          <w:szCs w:val="24"/>
        </w:rPr>
        <w:t xml:space="preserve">s Improved Fruit Evaporator, Scrap, Coleman 1000 Generator, </w:t>
      </w:r>
      <w:r w:rsidR="00E93DCA" w:rsidRPr="009E0A0A">
        <w:rPr>
          <w:bCs/>
          <w:sz w:val="24"/>
          <w:szCs w:val="24"/>
          <w:u w:val="single"/>
        </w:rPr>
        <w:t xml:space="preserve">Household: </w:t>
      </w:r>
      <w:r w:rsidR="001228D6" w:rsidRPr="009E0A0A">
        <w:rPr>
          <w:bCs/>
          <w:sz w:val="24"/>
          <w:szCs w:val="24"/>
        </w:rPr>
        <w:t>Frigidaire</w:t>
      </w:r>
      <w:r w:rsidR="00E93DCA" w:rsidRPr="009E0A0A">
        <w:rPr>
          <w:bCs/>
          <w:sz w:val="24"/>
          <w:szCs w:val="24"/>
        </w:rPr>
        <w:t xml:space="preserve"> Elect. Stove, Maytag Fridge-</w:t>
      </w:r>
      <w:proofErr w:type="spellStart"/>
      <w:r w:rsidR="00E93DCA" w:rsidRPr="009E0A0A">
        <w:rPr>
          <w:bCs/>
          <w:sz w:val="24"/>
          <w:szCs w:val="24"/>
        </w:rPr>
        <w:t>btm</w:t>
      </w:r>
      <w:proofErr w:type="spellEnd"/>
      <w:r w:rsidR="00E93DCA" w:rsidRPr="009E0A0A">
        <w:rPr>
          <w:bCs/>
          <w:sz w:val="24"/>
          <w:szCs w:val="24"/>
        </w:rPr>
        <w:t xml:space="preserve"> freezer, Bar Stools, Canning Jars, Pyrex/Corelle, Drop Leaf Table/4 </w:t>
      </w:r>
      <w:proofErr w:type="spellStart"/>
      <w:r w:rsidR="00E93DCA" w:rsidRPr="009E0A0A">
        <w:rPr>
          <w:bCs/>
          <w:sz w:val="24"/>
          <w:szCs w:val="24"/>
        </w:rPr>
        <w:t>Chrs</w:t>
      </w:r>
      <w:proofErr w:type="spellEnd"/>
      <w:r w:rsidR="00E93DCA" w:rsidRPr="009E0A0A">
        <w:rPr>
          <w:bCs/>
          <w:sz w:val="24"/>
          <w:szCs w:val="24"/>
        </w:rPr>
        <w:t xml:space="preserve">., Hutch, Silverware, </w:t>
      </w:r>
      <w:r w:rsidR="0061702F" w:rsidRPr="009E0A0A">
        <w:rPr>
          <w:bCs/>
          <w:sz w:val="24"/>
          <w:szCs w:val="24"/>
        </w:rPr>
        <w:t>Early Baby Carriage &amp; Scale, Library Table, Quilt Rack, Day Bed, Small Safes, Sofa, Chairs, Coffee/End Tables, Blanket Chest, Dressers, Reverse Painted Picture/England, Local Cemetery Map, Lamps, Much More….</w:t>
      </w:r>
      <w:r w:rsidR="009870B7" w:rsidRPr="009E0A0A">
        <w:rPr>
          <w:bCs/>
          <w:sz w:val="24"/>
          <w:szCs w:val="24"/>
        </w:rPr>
        <w:t xml:space="preserve">  </w:t>
      </w:r>
      <w:r w:rsidR="000324DC" w:rsidRPr="009E0A0A">
        <w:rPr>
          <w:bCs/>
          <w:sz w:val="24"/>
          <w:szCs w:val="24"/>
        </w:rPr>
        <w:t xml:space="preserve"> </w:t>
      </w:r>
    </w:p>
    <w:p w14:paraId="28059D0A" w14:textId="06860311" w:rsidR="009942CB" w:rsidRPr="00FE7D98" w:rsidRDefault="009942CB" w:rsidP="00FE7D98">
      <w:pPr>
        <w:pStyle w:val="NoSpacing"/>
      </w:pPr>
      <w:r w:rsidRPr="008D347A">
        <w:rPr>
          <w:b/>
        </w:rPr>
        <w:t>TERMS</w:t>
      </w:r>
      <w:r w:rsidRPr="008D347A">
        <w:rPr>
          <w:b/>
          <w:u w:val="single"/>
        </w:rPr>
        <w:t>:</w:t>
      </w:r>
      <w:r w:rsidRPr="008D347A">
        <w:t xml:space="preserve"> </w:t>
      </w:r>
      <w:r>
        <w:t xml:space="preserve">Cash, </w:t>
      </w:r>
      <w:r w:rsidRPr="008D347A">
        <w:t>Goo</w:t>
      </w:r>
      <w:r>
        <w:t xml:space="preserve">d Check w/Proper ID and Visa, </w:t>
      </w:r>
      <w:proofErr w:type="gramStart"/>
      <w:r>
        <w:t>M</w:t>
      </w:r>
      <w:r w:rsidRPr="008D347A">
        <w:t>C</w:t>
      </w:r>
      <w:proofErr w:type="gramEnd"/>
      <w:r w:rsidRPr="008D347A">
        <w:t xml:space="preserve"> or Discover </w:t>
      </w:r>
      <w:r>
        <w:t>Credit Cards w/3% Fee. Owner &amp;</w:t>
      </w:r>
      <w:r w:rsidRPr="008D347A">
        <w:t xml:space="preserve"> Auctioneer not responsible for accidents or</w:t>
      </w:r>
      <w:r>
        <w:t>/&amp;</w:t>
      </w:r>
      <w:r w:rsidRPr="008D347A">
        <w:t xml:space="preserve"> mishaps of any kind! Announcements made on sale day take precedence over advertising! ALL FFL GUN LAWS APPLY! All Sales </w:t>
      </w:r>
      <w:proofErr w:type="gramStart"/>
      <w:r w:rsidRPr="008D347A">
        <w:t>As</w:t>
      </w:r>
      <w:proofErr w:type="gramEnd"/>
      <w:r w:rsidRPr="008D347A">
        <w:t xml:space="preserve"> Is!</w:t>
      </w:r>
      <w:r w:rsidR="00FE7D98">
        <w:t xml:space="preserve">    </w:t>
      </w:r>
      <w:r w:rsidRPr="00AC0341">
        <w:rPr>
          <w:b/>
        </w:rPr>
        <w:t>Vi</w:t>
      </w:r>
      <w:r>
        <w:rPr>
          <w:b/>
        </w:rPr>
        <w:t>sit us @ GoToAuction.com-#5978, Auctionzip.com #9240 &amp; Facebook for pictures &amp;</w:t>
      </w:r>
      <w:r w:rsidRPr="00AC0341">
        <w:rPr>
          <w:b/>
        </w:rPr>
        <w:t xml:space="preserve"> more listings</w:t>
      </w:r>
      <w:r>
        <w:rPr>
          <w:b/>
        </w:rPr>
        <w:t>! Pepper Auctions</w:t>
      </w:r>
      <w:proofErr w:type="gramStart"/>
      <w:r>
        <w:rPr>
          <w:b/>
        </w:rPr>
        <w:t>….</w:t>
      </w:r>
      <w:r w:rsidRPr="00AC0341">
        <w:rPr>
          <w:b/>
        </w:rPr>
        <w:t>It’s</w:t>
      </w:r>
      <w:proofErr w:type="gramEnd"/>
      <w:r w:rsidRPr="00AC0341">
        <w:rPr>
          <w:b/>
        </w:rPr>
        <w:t xml:space="preserve"> Not Just an Auction….It’s an Experience!!!</w:t>
      </w:r>
      <w:r>
        <w:rPr>
          <w:b/>
        </w:rPr>
        <w:t xml:space="preserve"> Have a nice day &amp; Keep Smiling!</w:t>
      </w:r>
      <w:r w:rsidR="00585CA8">
        <w:rPr>
          <w:b/>
        </w:rPr>
        <w:t xml:space="preserve">     </w:t>
      </w:r>
      <w:r w:rsidR="00585CA8">
        <w:rPr>
          <w:b/>
        </w:rPr>
        <w:tab/>
        <w:t>NO BUYER’S PENALTY!!</w:t>
      </w:r>
    </w:p>
    <w:p w14:paraId="7A6654D5" w14:textId="77777777" w:rsidR="009942CB" w:rsidRPr="006667A8" w:rsidRDefault="009942CB" w:rsidP="009942CB">
      <w:pPr>
        <w:pStyle w:val="NoSpacing"/>
        <w:jc w:val="center"/>
        <w:rPr>
          <w:rFonts w:eastAsia="Calibri"/>
          <w:b/>
          <w:sz w:val="28"/>
        </w:rPr>
      </w:pPr>
      <w:r w:rsidRPr="006667A8">
        <w:rPr>
          <w:rFonts w:eastAsia="Calibri"/>
          <w:b/>
          <w:sz w:val="28"/>
        </w:rPr>
        <w:t xml:space="preserve">!! NO BUYER’S </w:t>
      </w:r>
      <w:proofErr w:type="gramStart"/>
      <w:r w:rsidRPr="006667A8">
        <w:rPr>
          <w:rFonts w:eastAsia="Calibri"/>
          <w:b/>
          <w:sz w:val="28"/>
        </w:rPr>
        <w:t>PENALTY !!</w:t>
      </w:r>
      <w:proofErr w:type="gramEnd"/>
    </w:p>
    <w:p w14:paraId="42D1652B" w14:textId="77777777" w:rsidR="009942CB" w:rsidRPr="006667A8" w:rsidRDefault="009942CB" w:rsidP="009942CB">
      <w:pPr>
        <w:tabs>
          <w:tab w:val="center" w:pos="4680"/>
          <w:tab w:val="left" w:pos="8280"/>
        </w:tabs>
        <w:spacing w:line="252" w:lineRule="auto"/>
        <w:jc w:val="center"/>
        <w:rPr>
          <w:rFonts w:ascii="Georgia" w:eastAsia="Calibri" w:hAnsi="Georgia" w:cs="Miriam"/>
          <w:b/>
          <w:sz w:val="34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667A8">
        <w:rPr>
          <w:rFonts w:ascii="Georgia" w:eastAsia="Calibri" w:hAnsi="Georgia" w:cs="Miriam"/>
          <w:b/>
          <w:sz w:val="34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PEPPER’S AUCTION SERVICE, LLC</w:t>
      </w:r>
    </w:p>
    <w:p w14:paraId="7622EAC6" w14:textId="77777777" w:rsidR="009942CB" w:rsidRPr="006667A8" w:rsidRDefault="009942CB" w:rsidP="009942CB">
      <w:pPr>
        <w:pStyle w:val="NoSpacing"/>
        <w:jc w:val="center"/>
        <w:rPr>
          <w:rFonts w:ascii="AR JULIAN" w:hAnsi="AR JULIAN"/>
          <w:sz w:val="32"/>
        </w:rPr>
      </w:pPr>
      <w:r w:rsidRPr="006667A8">
        <w:rPr>
          <w:rFonts w:ascii="AR JULIAN" w:hAnsi="AR JULIAN"/>
          <w:sz w:val="32"/>
        </w:rPr>
        <w:t xml:space="preserve">Ed Pepper   </w:t>
      </w:r>
      <w:r w:rsidRPr="006667A8">
        <w:rPr>
          <w:rFonts w:ascii="AR JULIAN" w:hAnsi="AR JULIAN"/>
          <w:noProof/>
          <w:color w:val="0000FF"/>
          <w:sz w:val="32"/>
        </w:rPr>
        <w:drawing>
          <wp:inline distT="0" distB="0" distL="0" distR="0" wp14:anchorId="6CD04579" wp14:editId="0D0629CC">
            <wp:extent cx="609600" cy="533400"/>
            <wp:effectExtent l="0" t="0" r="0" b="0"/>
            <wp:docPr id="2" name="Picture 2" descr="http://dragonflymetals.com/images/d/2124/elk_head2=-th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gonflymetals.com/images/d/2124/elk_head2=-th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A8">
        <w:rPr>
          <w:rFonts w:ascii="AR JULIAN" w:hAnsi="AR JULIAN"/>
          <w:sz w:val="32"/>
        </w:rPr>
        <w:t xml:space="preserve"> Canton, PA</w:t>
      </w:r>
    </w:p>
    <w:p w14:paraId="3495AB10" w14:textId="77777777" w:rsidR="009942CB" w:rsidRPr="006667A8" w:rsidRDefault="009942CB" w:rsidP="009942CB">
      <w:pPr>
        <w:pStyle w:val="NoSpacing"/>
        <w:jc w:val="center"/>
        <w:rPr>
          <w:rFonts w:ascii="AR JULIAN" w:hAnsi="AR JULIAN"/>
          <w:sz w:val="32"/>
        </w:rPr>
      </w:pPr>
      <w:r w:rsidRPr="006667A8">
        <w:rPr>
          <w:rFonts w:ascii="AR JULIAN" w:hAnsi="AR JULIAN"/>
          <w:sz w:val="32"/>
        </w:rPr>
        <w:t xml:space="preserve">#AU005424 </w:t>
      </w:r>
      <w:proofErr w:type="gramStart"/>
      <w:r w:rsidRPr="006667A8">
        <w:rPr>
          <w:rFonts w:ascii="AR JULIAN" w:hAnsi="AR JULIAN"/>
          <w:sz w:val="32"/>
        </w:rPr>
        <w:t xml:space="preserve">   (</w:t>
      </w:r>
      <w:proofErr w:type="gramEnd"/>
      <w:r w:rsidRPr="006667A8">
        <w:rPr>
          <w:rFonts w:ascii="AR JULIAN" w:hAnsi="AR JULIAN"/>
          <w:sz w:val="32"/>
        </w:rPr>
        <w:t>570) 364-SOLD</w:t>
      </w:r>
    </w:p>
    <w:p w14:paraId="729D6D93" w14:textId="77777777" w:rsidR="009E0A0A" w:rsidRPr="00CA02EF" w:rsidRDefault="009E0A0A" w:rsidP="00CA02EF">
      <w:pPr>
        <w:rPr>
          <w:bCs/>
          <w:sz w:val="28"/>
          <w:szCs w:val="28"/>
        </w:rPr>
      </w:pPr>
    </w:p>
    <w:sectPr w:rsidR="009E0A0A" w:rsidRPr="00CA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F"/>
    <w:rsid w:val="000324DC"/>
    <w:rsid w:val="001228D6"/>
    <w:rsid w:val="003F55EA"/>
    <w:rsid w:val="00585CA8"/>
    <w:rsid w:val="0061702F"/>
    <w:rsid w:val="008478FA"/>
    <w:rsid w:val="009870B7"/>
    <w:rsid w:val="009942CB"/>
    <w:rsid w:val="009C5116"/>
    <w:rsid w:val="009D5263"/>
    <w:rsid w:val="009E0A0A"/>
    <w:rsid w:val="00CA02EF"/>
    <w:rsid w:val="00D209F2"/>
    <w:rsid w:val="00DF3BD1"/>
    <w:rsid w:val="00E93DCA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C209"/>
  <w15:chartTrackingRefBased/>
  <w15:docId w15:val="{88F17139-D745-4501-B6AA-9F9C1CC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elk+head&amp;source=images&amp;cd=&amp;cad=rja&amp;docid=jibrM9PfeIHPSM&amp;tbnid=lnMbw0_-n7Zc-M:&amp;ved=0CAUQjRw&amp;url=http://dragonflymetals.com/cgi-bin/p/awtp-pa.cgi?d=dragonfly-metals&amp;type=1589&amp;ei=_iEQUc7HI5Og8QS42oCYCA&amp;bvm=bv.41867550,d.eWU&amp;psig=AFQjCNHymByjIkYnSEX9NkqY9SAssgZQQA&amp;ust=1360097355381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Pepper</dc:creator>
  <cp:keywords/>
  <dc:description/>
  <cp:lastModifiedBy>Pam Pepper</cp:lastModifiedBy>
  <cp:revision>11</cp:revision>
  <dcterms:created xsi:type="dcterms:W3CDTF">2022-07-14T15:13:00Z</dcterms:created>
  <dcterms:modified xsi:type="dcterms:W3CDTF">2022-07-14T17:14:00Z</dcterms:modified>
</cp:coreProperties>
</file>