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C707" w14:textId="27CE0255" w:rsidR="00856A8D" w:rsidRDefault="0066229C">
      <w:r>
        <w:rPr>
          <w:rFonts w:ascii="Helvetica" w:hAnsi="Helvetica" w:cs="Helvetica"/>
          <w:color w:val="283F73"/>
          <w:sz w:val="20"/>
          <w:szCs w:val="20"/>
        </w:rPr>
        <w:t>Lot 001 -- 1-</w:t>
      </w:r>
      <w:r>
        <w:rPr>
          <w:rFonts w:ascii="Helvetica" w:hAnsi="Helvetica" w:cs="Helvetica"/>
          <w:color w:val="283F73"/>
          <w:sz w:val="20"/>
          <w:szCs w:val="20"/>
        </w:rPr>
        <w:t>4 4</w:t>
      </w:r>
      <w:r>
        <w:rPr>
          <w:rFonts w:ascii="Helvetica" w:hAnsi="Helvetica" w:cs="Helvetica"/>
          <w:color w:val="283F73"/>
          <w:sz w:val="20"/>
          <w:szCs w:val="20"/>
        </w:rPr>
        <w:t>oz. (</w:t>
      </w:r>
      <w:r>
        <w:rPr>
          <w:rFonts w:ascii="Helvetica" w:hAnsi="Helvetica" w:cs="Helvetica"/>
          <w:color w:val="283F73"/>
          <w:sz w:val="20"/>
          <w:szCs w:val="20"/>
        </w:rPr>
        <w:t>approx.</w:t>
      </w:r>
      <w:r>
        <w:rPr>
          <w:rFonts w:ascii="Helvetica" w:hAnsi="Helvetica" w:cs="Helvetica"/>
          <w:color w:val="283F73"/>
          <w:sz w:val="20"/>
          <w:szCs w:val="20"/>
        </w:rPr>
        <w:t xml:space="preserve"> 36 coins) misc. wheat pennies</w:t>
      </w:r>
      <w:r>
        <w:rPr>
          <w:rFonts w:ascii="Helvetica" w:hAnsi="Helvetica" w:cs="Helvetica"/>
          <w:color w:val="283F73"/>
          <w:sz w:val="20"/>
          <w:szCs w:val="20"/>
        </w:rPr>
        <w:br/>
        <w:t>Lot 002 -- 1-</w:t>
      </w:r>
      <w:r>
        <w:rPr>
          <w:rFonts w:ascii="Helvetica" w:hAnsi="Helvetica" w:cs="Helvetica"/>
          <w:color w:val="283F73"/>
          <w:sz w:val="20"/>
          <w:szCs w:val="20"/>
        </w:rPr>
        <w:t>4 (</w:t>
      </w:r>
      <w:r>
        <w:rPr>
          <w:rFonts w:ascii="Helvetica" w:hAnsi="Helvetica" w:cs="Helvetica"/>
          <w:color w:val="283F73"/>
          <w:sz w:val="20"/>
          <w:szCs w:val="20"/>
        </w:rPr>
        <w:t>8oz) (</w:t>
      </w:r>
      <w:r>
        <w:rPr>
          <w:rFonts w:ascii="Helvetica" w:hAnsi="Helvetica" w:cs="Helvetica"/>
          <w:color w:val="283F73"/>
          <w:sz w:val="20"/>
          <w:szCs w:val="20"/>
        </w:rPr>
        <w:t>approx.</w:t>
      </w:r>
      <w:r>
        <w:rPr>
          <w:rFonts w:ascii="Helvetica" w:hAnsi="Helvetica" w:cs="Helvetica"/>
          <w:color w:val="283F73"/>
          <w:sz w:val="20"/>
          <w:szCs w:val="20"/>
        </w:rPr>
        <w:t xml:space="preserve"> 72 coins) misc. wheat pennies</w:t>
      </w:r>
      <w:r>
        <w:rPr>
          <w:rFonts w:ascii="Helvetica" w:hAnsi="Helvetica" w:cs="Helvetica"/>
          <w:color w:val="283F73"/>
          <w:sz w:val="20"/>
          <w:szCs w:val="20"/>
        </w:rPr>
        <w:br/>
        <w:t>Lot 003 –        1</w:t>
      </w:r>
      <w:r>
        <w:rPr>
          <w:rFonts w:ascii="Helvetica" w:hAnsi="Helvetica" w:cs="Helvetica"/>
          <w:color w:val="283F73"/>
          <w:sz w:val="20"/>
          <w:szCs w:val="20"/>
        </w:rPr>
        <w:t>pound (</w:t>
      </w:r>
      <w:r>
        <w:rPr>
          <w:rFonts w:ascii="Helvetica" w:hAnsi="Helvetica" w:cs="Helvetica"/>
          <w:color w:val="283F73"/>
          <w:sz w:val="20"/>
          <w:szCs w:val="20"/>
        </w:rPr>
        <w:t>16oz) of scrap copper coins for melt</w:t>
      </w:r>
      <w:r>
        <w:rPr>
          <w:rFonts w:ascii="Helvetica" w:hAnsi="Helvetica" w:cs="Helvetica"/>
          <w:color w:val="283F73"/>
          <w:sz w:val="20"/>
          <w:szCs w:val="20"/>
        </w:rPr>
        <w:br/>
        <w:t xml:space="preserve">Lot 004 </w:t>
      </w:r>
      <w:r>
        <w:rPr>
          <w:rFonts w:ascii="Helvetica" w:hAnsi="Helvetica" w:cs="Helvetica"/>
          <w:color w:val="283F73"/>
          <w:sz w:val="20"/>
          <w:szCs w:val="20"/>
        </w:rPr>
        <w:t>– 1</w:t>
      </w:r>
      <w:r>
        <w:rPr>
          <w:rFonts w:ascii="Helvetica" w:hAnsi="Helvetica" w:cs="Helvetica"/>
          <w:color w:val="283F73"/>
          <w:sz w:val="20"/>
          <w:szCs w:val="20"/>
        </w:rPr>
        <w:t>-2  (6) steel 1943 wheat pennies</w:t>
      </w:r>
      <w:r>
        <w:rPr>
          <w:rFonts w:ascii="Helvetica" w:hAnsi="Helvetica" w:cs="Helvetica"/>
          <w:color w:val="283F73"/>
          <w:sz w:val="20"/>
          <w:szCs w:val="20"/>
        </w:rPr>
        <w:br/>
        <w:t>Lot 005 –  1-2   (5) wheat pennies that still have luster</w:t>
      </w:r>
      <w:r>
        <w:rPr>
          <w:rFonts w:ascii="Helvetica" w:hAnsi="Helvetica" w:cs="Helvetica"/>
          <w:color w:val="283F73"/>
          <w:sz w:val="20"/>
          <w:szCs w:val="20"/>
        </w:rPr>
        <w:br/>
        <w:t>Lot 006 – 1-6  (4oz) (</w:t>
      </w:r>
      <w:r>
        <w:rPr>
          <w:rFonts w:ascii="Helvetica" w:hAnsi="Helvetica" w:cs="Helvetica"/>
          <w:color w:val="283F73"/>
          <w:sz w:val="20"/>
          <w:szCs w:val="20"/>
        </w:rPr>
        <w:t>approx.</w:t>
      </w:r>
      <w:r>
        <w:rPr>
          <w:rFonts w:ascii="Helvetica" w:hAnsi="Helvetica" w:cs="Helvetica"/>
          <w:color w:val="283F73"/>
          <w:sz w:val="20"/>
          <w:szCs w:val="20"/>
        </w:rPr>
        <w:t xml:space="preserve">23 coins) 1950’s </w:t>
      </w:r>
      <w:r>
        <w:rPr>
          <w:rFonts w:ascii="Helvetica" w:hAnsi="Helvetica" w:cs="Helvetica"/>
          <w:color w:val="283F73"/>
          <w:sz w:val="20"/>
          <w:szCs w:val="20"/>
        </w:rPr>
        <w:t>misc.</w:t>
      </w:r>
      <w:r>
        <w:rPr>
          <w:rFonts w:ascii="Helvetica" w:hAnsi="Helvetica" w:cs="Helvetica"/>
          <w:color w:val="283F73"/>
          <w:sz w:val="20"/>
          <w:szCs w:val="20"/>
        </w:rPr>
        <w:t xml:space="preserve"> nickels</w:t>
      </w:r>
      <w:r>
        <w:rPr>
          <w:rFonts w:ascii="Helvetica" w:hAnsi="Helvetica" w:cs="Helvetica"/>
          <w:color w:val="283F73"/>
          <w:sz w:val="20"/>
          <w:szCs w:val="20"/>
        </w:rPr>
        <w:br/>
        <w:t>Lot 007 – 1-</w:t>
      </w:r>
      <w:r>
        <w:rPr>
          <w:rFonts w:ascii="Helvetica" w:hAnsi="Helvetica" w:cs="Helvetica"/>
          <w:color w:val="283F73"/>
          <w:sz w:val="20"/>
          <w:szCs w:val="20"/>
        </w:rPr>
        <w:t>2 (</w:t>
      </w:r>
      <w:r>
        <w:rPr>
          <w:rFonts w:ascii="Helvetica" w:hAnsi="Helvetica" w:cs="Helvetica"/>
          <w:color w:val="283F73"/>
          <w:sz w:val="20"/>
          <w:szCs w:val="20"/>
        </w:rPr>
        <w:t>8oz) (</w:t>
      </w:r>
      <w:r>
        <w:rPr>
          <w:rFonts w:ascii="Helvetica" w:hAnsi="Helvetica" w:cs="Helvetica"/>
          <w:color w:val="283F73"/>
          <w:sz w:val="20"/>
          <w:szCs w:val="20"/>
        </w:rPr>
        <w:t>approx.</w:t>
      </w:r>
      <w:r>
        <w:rPr>
          <w:rFonts w:ascii="Helvetica" w:hAnsi="Helvetica" w:cs="Helvetica"/>
          <w:color w:val="283F73"/>
          <w:sz w:val="20"/>
          <w:szCs w:val="20"/>
        </w:rPr>
        <w:t xml:space="preserve"> 46 coins) 1950’s misc. nickels</w:t>
      </w:r>
      <w:r>
        <w:rPr>
          <w:rFonts w:ascii="Helvetica" w:hAnsi="Helvetica" w:cs="Helvetica"/>
          <w:color w:val="283F73"/>
          <w:sz w:val="20"/>
          <w:szCs w:val="20"/>
        </w:rPr>
        <w:br/>
        <w:t xml:space="preserve">Lot 008 – 1-4  (10) nickels </w:t>
      </w:r>
      <w:r>
        <w:rPr>
          <w:rFonts w:ascii="Helvetica" w:hAnsi="Helvetica" w:cs="Helvetica"/>
          <w:color w:val="283F73"/>
          <w:sz w:val="20"/>
          <w:szCs w:val="20"/>
        </w:rPr>
        <w:t>misc.</w:t>
      </w:r>
      <w:r>
        <w:rPr>
          <w:rFonts w:ascii="Helvetica" w:hAnsi="Helvetica" w:cs="Helvetica"/>
          <w:color w:val="283F73"/>
          <w:sz w:val="20"/>
          <w:szCs w:val="20"/>
        </w:rPr>
        <w:t xml:space="preserve"> 1950’s</w:t>
      </w:r>
      <w:r>
        <w:rPr>
          <w:rFonts w:ascii="Helvetica" w:hAnsi="Helvetica" w:cs="Helvetica"/>
          <w:color w:val="283F73"/>
          <w:sz w:val="20"/>
          <w:szCs w:val="20"/>
        </w:rPr>
        <w:br/>
        <w:t>Lot 009 – 1-2  (20)  uncirculated   1959D nickel</w:t>
      </w:r>
      <w:r>
        <w:rPr>
          <w:rFonts w:ascii="Helvetica" w:hAnsi="Helvetica" w:cs="Helvetica"/>
          <w:color w:val="283F73"/>
          <w:sz w:val="20"/>
          <w:szCs w:val="20"/>
        </w:rPr>
        <w:br/>
        <w:t>Lot 010 – 1-2  (20)  uncirculated   1960D nickel</w:t>
      </w:r>
      <w:r>
        <w:rPr>
          <w:rFonts w:ascii="Helvetica" w:hAnsi="Helvetica" w:cs="Helvetica"/>
          <w:color w:val="283F73"/>
          <w:sz w:val="20"/>
          <w:szCs w:val="20"/>
        </w:rPr>
        <w:br/>
        <w:t>Lot 011 –  1    (20)  uncirculated   1960 nickel</w:t>
      </w:r>
      <w:r>
        <w:rPr>
          <w:rFonts w:ascii="Helvetica" w:hAnsi="Helvetica" w:cs="Helvetica"/>
          <w:color w:val="283F73"/>
          <w:sz w:val="20"/>
          <w:szCs w:val="20"/>
        </w:rPr>
        <w:br/>
        <w:t>Lot 012 – 1-5 (10) Silver Mercury Dimes mixed dates</w:t>
      </w:r>
      <w:r>
        <w:rPr>
          <w:rFonts w:ascii="Helvetica" w:hAnsi="Helvetica" w:cs="Helvetica"/>
          <w:color w:val="283F73"/>
          <w:sz w:val="20"/>
          <w:szCs w:val="20"/>
        </w:rPr>
        <w:br/>
        <w:t>Lot 013 – 1-8 (10) Silver Mercury Dimes mixed 1930’s</w:t>
      </w:r>
      <w:r>
        <w:rPr>
          <w:rFonts w:ascii="Helvetica" w:hAnsi="Helvetica" w:cs="Helvetica"/>
          <w:color w:val="283F73"/>
          <w:sz w:val="20"/>
          <w:szCs w:val="20"/>
        </w:rPr>
        <w:br/>
        <w:t>Lot 014 – 1-5 (10) Silver Roosevelt Dimes mixed 1950’s</w:t>
      </w:r>
      <w:r>
        <w:rPr>
          <w:rFonts w:ascii="Helvetica" w:hAnsi="Helvetica" w:cs="Helvetica"/>
          <w:color w:val="283F73"/>
          <w:sz w:val="20"/>
          <w:szCs w:val="20"/>
        </w:rPr>
        <w:br/>
        <w:t>Lot 015 – 1    (4oz)Silver Roosevelt Dimes mixed(</w:t>
      </w:r>
      <w:r>
        <w:rPr>
          <w:rFonts w:ascii="Helvetica" w:hAnsi="Helvetica" w:cs="Helvetica"/>
          <w:color w:val="283F73"/>
          <w:sz w:val="20"/>
          <w:szCs w:val="20"/>
        </w:rPr>
        <w:t>approx.</w:t>
      </w:r>
      <w:r>
        <w:rPr>
          <w:rFonts w:ascii="Helvetica" w:hAnsi="Helvetica" w:cs="Helvetica"/>
          <w:color w:val="283F73"/>
          <w:sz w:val="20"/>
          <w:szCs w:val="20"/>
        </w:rPr>
        <w:t>. 46 coins)</w:t>
      </w:r>
      <w:r>
        <w:rPr>
          <w:rFonts w:ascii="Helvetica" w:hAnsi="Helvetica" w:cs="Helvetica"/>
          <w:color w:val="283F73"/>
          <w:sz w:val="20"/>
          <w:szCs w:val="20"/>
        </w:rPr>
        <w:br/>
        <w:t>Lot 016 – 1-7 (4)  Silver Standing Quarters mixed dates</w:t>
      </w:r>
      <w:r>
        <w:rPr>
          <w:rFonts w:ascii="Helvetica" w:hAnsi="Helvetica" w:cs="Helvetica"/>
          <w:color w:val="283F73"/>
          <w:sz w:val="20"/>
          <w:szCs w:val="20"/>
        </w:rPr>
        <w:br/>
        <w:t>Lot 017 – 1-5 (6)  Silver Washington Quarters mixed 1930’s</w:t>
      </w:r>
      <w:r>
        <w:rPr>
          <w:rFonts w:ascii="Helvetica" w:hAnsi="Helvetica" w:cs="Helvetica"/>
          <w:color w:val="283F73"/>
          <w:sz w:val="20"/>
          <w:szCs w:val="20"/>
        </w:rPr>
        <w:br/>
        <w:t>Lot 018 – 1-5 (6)  Silver Washington Quarters mixed 1940’s</w:t>
      </w:r>
      <w:r>
        <w:rPr>
          <w:rFonts w:ascii="Helvetica" w:hAnsi="Helvetica" w:cs="Helvetica"/>
          <w:color w:val="283F73"/>
          <w:sz w:val="20"/>
          <w:szCs w:val="20"/>
        </w:rPr>
        <w:br/>
        <w:t>Lot 019 – 1-6 (4)  Silver Washington Quarters mixed 1940’s</w:t>
      </w:r>
      <w:r>
        <w:rPr>
          <w:rFonts w:ascii="Helvetica" w:hAnsi="Helvetica" w:cs="Helvetica"/>
          <w:color w:val="283F73"/>
          <w:sz w:val="20"/>
          <w:szCs w:val="20"/>
        </w:rPr>
        <w:br/>
        <w:t>Lot 020 – 1-6 (4)  Silver Washington Quarters mixed 1950’s</w:t>
      </w:r>
      <w:r>
        <w:rPr>
          <w:rFonts w:ascii="Helvetica" w:hAnsi="Helvetica" w:cs="Helvetica"/>
          <w:color w:val="283F73"/>
          <w:sz w:val="20"/>
          <w:szCs w:val="20"/>
        </w:rPr>
        <w:br/>
        <w:t>Lot 021 – 1-6 (3)  Silver Quarters better qual. 19-58,59,60,60,61,62</w:t>
      </w:r>
      <w:r>
        <w:rPr>
          <w:rFonts w:ascii="Helvetica" w:hAnsi="Helvetica" w:cs="Helvetica"/>
          <w:color w:val="283F73"/>
          <w:sz w:val="20"/>
          <w:szCs w:val="20"/>
        </w:rPr>
        <w:br/>
        <w:t>Lot 022 – 1-6 (4)  Silver Quarters mixed 1940’s</w:t>
      </w:r>
      <w:r>
        <w:rPr>
          <w:rFonts w:ascii="Helvetica" w:hAnsi="Helvetica" w:cs="Helvetica"/>
          <w:color w:val="283F73"/>
          <w:sz w:val="20"/>
          <w:szCs w:val="20"/>
        </w:rPr>
        <w:br/>
        <w:t>Lot 023 – 1-6 (2)  Silver Walking Half mixed dates</w:t>
      </w:r>
      <w:r>
        <w:rPr>
          <w:rFonts w:ascii="Helvetica" w:hAnsi="Helvetica" w:cs="Helvetica"/>
          <w:color w:val="283F73"/>
          <w:sz w:val="20"/>
          <w:szCs w:val="20"/>
        </w:rPr>
        <w:br/>
        <w:t>Lot 024 – 1-4 (2)  Silver Franklin Half mixed dates</w:t>
      </w:r>
      <w:r>
        <w:rPr>
          <w:rFonts w:ascii="Helvetica" w:hAnsi="Helvetica" w:cs="Helvetica"/>
          <w:color w:val="283F73"/>
          <w:sz w:val="20"/>
          <w:szCs w:val="20"/>
        </w:rPr>
        <w:br/>
        <w:t>Lot 025 – 1-6 Each better quality Silver Franklin Half mixed dates</w:t>
      </w:r>
      <w:r>
        <w:rPr>
          <w:rFonts w:ascii="Helvetica" w:hAnsi="Helvetica" w:cs="Helvetica"/>
          <w:color w:val="283F73"/>
          <w:sz w:val="20"/>
          <w:szCs w:val="20"/>
        </w:rPr>
        <w:br/>
        <w:t>Lot 026 – 1-2 Each 90% Silver Kennedy Half 1964</w:t>
      </w:r>
      <w:r>
        <w:rPr>
          <w:rFonts w:ascii="Helvetica" w:hAnsi="Helvetica" w:cs="Helvetica"/>
          <w:color w:val="283F73"/>
          <w:sz w:val="20"/>
          <w:szCs w:val="20"/>
        </w:rPr>
        <w:br/>
        <w:t>Lot 027 – 1-4 Each 40% Silver Kennedy Half 1966, 67, 67, 69D</w:t>
      </w:r>
      <w:r>
        <w:rPr>
          <w:rFonts w:ascii="Helvetica" w:hAnsi="Helvetica" w:cs="Helvetica"/>
          <w:color w:val="283F73"/>
          <w:sz w:val="20"/>
          <w:szCs w:val="20"/>
        </w:rPr>
        <w:br/>
        <w:t>Lot 028 – 1    1893 Columbian Exposition Silver Half Dollar</w:t>
      </w:r>
    </w:p>
    <w:sectPr w:rsidR="00856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9C"/>
    <w:rsid w:val="0066229C"/>
    <w:rsid w:val="00856A8D"/>
    <w:rsid w:val="00BB7333"/>
    <w:rsid w:val="00F0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1A9F"/>
  <w15:chartTrackingRefBased/>
  <w15:docId w15:val="{FA522217-3CB8-4BD8-A71A-FE2E73EB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smith</dc:creator>
  <cp:keywords/>
  <dc:description/>
  <cp:lastModifiedBy>jenn smith</cp:lastModifiedBy>
  <cp:revision>1</cp:revision>
  <dcterms:created xsi:type="dcterms:W3CDTF">2022-08-24T17:21:00Z</dcterms:created>
  <dcterms:modified xsi:type="dcterms:W3CDTF">2022-08-24T17:23:00Z</dcterms:modified>
</cp:coreProperties>
</file>